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C303" w14:textId="77777777" w:rsidR="000030B5" w:rsidRDefault="000030B5" w:rsidP="00003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887B291" wp14:editId="18DA3261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C0F54" w14:textId="77777777"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14:paraId="52E4B6B2" w14:textId="77777777"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14:paraId="2B41B8CF" w14:textId="77777777" w:rsidR="000030B5" w:rsidRDefault="00095B66" w:rsidP="000030B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0030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14:paraId="135BB77E" w14:textId="77777777" w:rsidR="000030B5" w:rsidRDefault="000030B5" w:rsidP="000030B5">
      <w:pPr>
        <w:rPr>
          <w:b/>
          <w:sz w:val="20"/>
          <w:szCs w:val="20"/>
        </w:rPr>
      </w:pPr>
    </w:p>
    <w:p w14:paraId="409B0B87" w14:textId="1058F069" w:rsidR="000030B5" w:rsidRDefault="000030B5" w:rsidP="0000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bookmarkStart w:id="0" w:name="_GoBack"/>
      <w:bookmarkEnd w:id="0"/>
    </w:p>
    <w:p w14:paraId="17162112" w14:textId="77777777"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FF8003" w14:textId="77777777"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DED013" w14:textId="0FCB967D" w:rsidR="000030B5" w:rsidRPr="00095B66" w:rsidRDefault="00DE4A1C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01</w:t>
      </w:r>
      <w:r w:rsidR="00095B66" w:rsidRPr="00095B66">
        <w:rPr>
          <w:rFonts w:ascii="Times New Roman" w:hAnsi="Times New Roman"/>
          <w:sz w:val="28"/>
          <w:szCs w:val="28"/>
        </w:rPr>
        <w:t>» июня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0030B5" w:rsidRPr="00095B66">
        <w:rPr>
          <w:rFonts w:ascii="Times New Roman" w:hAnsi="Times New Roman"/>
          <w:sz w:val="28"/>
          <w:szCs w:val="28"/>
        </w:rPr>
        <w:t xml:space="preserve"> года №</w:t>
      </w:r>
      <w:r w:rsidR="00E116C4">
        <w:rPr>
          <w:rFonts w:ascii="Times New Roman" w:hAnsi="Times New Roman"/>
          <w:sz w:val="28"/>
          <w:szCs w:val="28"/>
        </w:rPr>
        <w:t xml:space="preserve"> 193</w:t>
      </w:r>
      <w:r w:rsidR="000030B5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48E152B3" w14:textId="77777777" w:rsidR="000030B5" w:rsidRPr="00095B66" w:rsidRDefault="000030B5" w:rsidP="000030B5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14:paraId="072E8927" w14:textId="77777777" w:rsidR="000030B5" w:rsidRPr="00095B66" w:rsidRDefault="000030B5" w:rsidP="000030B5">
      <w:pPr>
        <w:rPr>
          <w:rFonts w:ascii="Times New Roman" w:hAnsi="Times New Roman"/>
          <w:sz w:val="28"/>
          <w:szCs w:val="28"/>
        </w:rPr>
      </w:pPr>
    </w:p>
    <w:p w14:paraId="1F5054C4" w14:textId="77777777" w:rsidR="000030B5" w:rsidRPr="00193DB3" w:rsidRDefault="00193DB3" w:rsidP="000030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93DB3">
        <w:rPr>
          <w:rFonts w:ascii="Times New Roman" w:hAnsi="Times New Roman" w:cs="Times New Roman"/>
          <w:b w:val="0"/>
          <w:sz w:val="28"/>
          <w:szCs w:val="28"/>
        </w:rPr>
        <w:t>«О летних оздоровительных мероприятиях в Рощинском сельском поселении»</w:t>
      </w:r>
    </w:p>
    <w:p w14:paraId="67D0B480" w14:textId="77777777" w:rsidR="00095B66" w:rsidRPr="009F4401" w:rsidRDefault="00095B66" w:rsidP="00095B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A96F69" w14:textId="77777777" w:rsidR="00DE5166" w:rsidRPr="00DE5166" w:rsidRDefault="00DE5166" w:rsidP="00DE51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E5166">
        <w:rPr>
          <w:rFonts w:ascii="Times New Roman" w:hAnsi="Times New Roman"/>
          <w:b w:val="0"/>
          <w:sz w:val="28"/>
          <w:szCs w:val="28"/>
        </w:rPr>
        <w:t>Заслушав и обсудив ин</w:t>
      </w:r>
      <w:r w:rsidR="000134EB">
        <w:rPr>
          <w:rFonts w:ascii="Times New Roman" w:hAnsi="Times New Roman"/>
          <w:b w:val="0"/>
          <w:sz w:val="28"/>
          <w:szCs w:val="28"/>
        </w:rPr>
        <w:t>формацию депутата Шульгиной Е.В.</w:t>
      </w:r>
      <w:r w:rsidRPr="00DE5166">
        <w:rPr>
          <w:rFonts w:ascii="Times New Roman" w:hAnsi="Times New Roman"/>
          <w:b w:val="0"/>
          <w:sz w:val="28"/>
          <w:szCs w:val="28"/>
        </w:rPr>
        <w:t xml:space="preserve"> </w:t>
      </w:r>
      <w:r w:rsidRPr="00DE5166">
        <w:rPr>
          <w:rFonts w:ascii="Times New Roman" w:hAnsi="Times New Roman" w:cs="Times New Roman"/>
          <w:b w:val="0"/>
          <w:sz w:val="28"/>
          <w:szCs w:val="28"/>
        </w:rPr>
        <w:t>«О летних оздоровительных мероприятиях в Рощинском сельском поселении</w:t>
      </w:r>
      <w:r w:rsidR="00DE4A1C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DE516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B23F1FA" w14:textId="77777777" w:rsidR="000030B5" w:rsidRPr="009F4401" w:rsidRDefault="00095B66" w:rsidP="00095B66">
      <w:pPr>
        <w:rPr>
          <w:rFonts w:ascii="Arial" w:hAnsi="Arial" w:cs="Arial"/>
          <w:sz w:val="28"/>
          <w:szCs w:val="28"/>
        </w:rPr>
      </w:pPr>
      <w:r w:rsidRPr="00DE5166">
        <w:rPr>
          <w:rFonts w:ascii="Times New Roman" w:hAnsi="Times New Roman"/>
          <w:sz w:val="28"/>
          <w:szCs w:val="28"/>
        </w:rPr>
        <w:t>с</w:t>
      </w:r>
      <w:r w:rsidR="000030B5" w:rsidRPr="00DE5166">
        <w:rPr>
          <w:rFonts w:ascii="Times New Roman" w:hAnsi="Times New Roman"/>
          <w:sz w:val="28"/>
          <w:szCs w:val="28"/>
        </w:rPr>
        <w:t>овет депутатов Рощинск</w:t>
      </w:r>
      <w:r w:rsidRPr="00DE5166">
        <w:rPr>
          <w:rFonts w:ascii="Times New Roman" w:hAnsi="Times New Roman"/>
          <w:sz w:val="28"/>
          <w:szCs w:val="28"/>
        </w:rPr>
        <w:t>ого сельского поселения четвертого</w:t>
      </w:r>
      <w:r w:rsidR="000030B5" w:rsidRPr="00DE5166">
        <w:rPr>
          <w:rFonts w:ascii="Times New Roman" w:hAnsi="Times New Roman"/>
          <w:sz w:val="28"/>
          <w:szCs w:val="28"/>
        </w:rPr>
        <w:t xml:space="preserve"> созыва</w:t>
      </w:r>
      <w:r w:rsidR="000030B5" w:rsidRPr="009F4401">
        <w:rPr>
          <w:rFonts w:ascii="Times New Roman" w:hAnsi="Times New Roman"/>
          <w:sz w:val="28"/>
          <w:szCs w:val="28"/>
        </w:rPr>
        <w:t xml:space="preserve"> РЕШАЕТ:</w:t>
      </w:r>
    </w:p>
    <w:p w14:paraId="4D06CDB3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E299E" w14:textId="77777777" w:rsidR="000030B5" w:rsidRDefault="00DE5166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14:paraId="4F5F40DA" w14:textId="77777777" w:rsidR="00DE5166" w:rsidRDefault="00DE5166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организациям продолжить работу по подготовке оздоровительных мероприятий в Рощинском поселении.</w:t>
      </w:r>
    </w:p>
    <w:p w14:paraId="1447DCB7" w14:textId="77777777" w:rsidR="00DE5166" w:rsidRPr="00095B66" w:rsidRDefault="00DE5166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возл</w:t>
      </w:r>
      <w:r w:rsidR="000134EB">
        <w:rPr>
          <w:rFonts w:ascii="Times New Roman" w:hAnsi="Times New Roman"/>
          <w:sz w:val="28"/>
          <w:szCs w:val="28"/>
        </w:rPr>
        <w:t>ожить на депутата Шульгину Е.В.</w:t>
      </w:r>
    </w:p>
    <w:p w14:paraId="23EB1314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79B65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890C5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14:paraId="6E36C6EE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467A91EB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673CCF24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22E39210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0F673E91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06D7F07C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2531742E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14:paraId="7542C5D9" w14:textId="2E23D1A9"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Рощинского сельского   поселения</w:t>
      </w:r>
      <w:r w:rsidR="006E0438">
        <w:rPr>
          <w:rFonts w:ascii="Times New Roman" w:hAnsi="Times New Roman"/>
          <w:b w:val="0"/>
          <w:snapToGrid w:val="0"/>
          <w:sz w:val="28"/>
          <w:szCs w:val="28"/>
        </w:rPr>
        <w:t>____________</w:t>
      </w: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Волосникова</w:t>
      </w:r>
      <w:proofErr w:type="spellEnd"/>
    </w:p>
    <w:p w14:paraId="1DAD1E6E" w14:textId="77777777"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14:paraId="15751A89" w14:textId="1B5B5464" w:rsidR="00B570F2" w:rsidRDefault="00B570F2" w:rsidP="000030B5">
      <w:pPr>
        <w:jc w:val="center"/>
      </w:pPr>
    </w:p>
    <w:p w14:paraId="19C12F3C" w14:textId="233DDF66" w:rsidR="004A6267" w:rsidRDefault="004A6267" w:rsidP="000030B5">
      <w:pPr>
        <w:jc w:val="center"/>
      </w:pPr>
    </w:p>
    <w:p w14:paraId="17B0144A" w14:textId="59071241" w:rsidR="004A6267" w:rsidRDefault="004A6267" w:rsidP="000030B5">
      <w:pPr>
        <w:jc w:val="center"/>
      </w:pPr>
    </w:p>
    <w:p w14:paraId="7F542A5D" w14:textId="5AEA416C" w:rsidR="004A6267" w:rsidRDefault="004A6267" w:rsidP="000030B5">
      <w:pPr>
        <w:jc w:val="center"/>
      </w:pPr>
    </w:p>
    <w:p w14:paraId="67DCAE04" w14:textId="7C0345DC" w:rsidR="004A6267" w:rsidRDefault="004A6267" w:rsidP="000030B5">
      <w:pPr>
        <w:jc w:val="center"/>
      </w:pPr>
    </w:p>
    <w:p w14:paraId="574544CF" w14:textId="5F229DE5" w:rsidR="004A6267" w:rsidRDefault="004A6267" w:rsidP="004A6267"/>
    <w:p w14:paraId="4E104EB4" w14:textId="7640FA97" w:rsidR="004A6267" w:rsidRDefault="004A6267" w:rsidP="004A6267"/>
    <w:p w14:paraId="35DA68B8" w14:textId="77777777" w:rsidR="004A6267" w:rsidRDefault="004A6267" w:rsidP="004A6267"/>
    <w:p w14:paraId="4DEB4231" w14:textId="77777777" w:rsidR="004A6267" w:rsidRPr="004A6267" w:rsidRDefault="004A6267" w:rsidP="004A62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6267">
        <w:rPr>
          <w:rFonts w:ascii="Times New Roman" w:hAnsi="Times New Roman"/>
          <w:b/>
          <w:sz w:val="20"/>
          <w:szCs w:val="20"/>
        </w:rPr>
        <w:lastRenderedPageBreak/>
        <w:t>Отчет</w:t>
      </w:r>
    </w:p>
    <w:p w14:paraId="55572AAA" w14:textId="77777777" w:rsidR="004A6267" w:rsidRPr="004A6267" w:rsidRDefault="004A6267" w:rsidP="004A62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6267">
        <w:rPr>
          <w:rFonts w:ascii="Times New Roman" w:hAnsi="Times New Roman"/>
          <w:b/>
          <w:sz w:val="20"/>
          <w:szCs w:val="20"/>
        </w:rPr>
        <w:t>по летним оздоровительным мероприятиям</w:t>
      </w:r>
    </w:p>
    <w:p w14:paraId="0C0CA5EF" w14:textId="77777777" w:rsidR="004A6267" w:rsidRPr="004A6267" w:rsidRDefault="004A6267" w:rsidP="004A62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A6267">
        <w:rPr>
          <w:rFonts w:ascii="Times New Roman" w:hAnsi="Times New Roman"/>
          <w:b/>
          <w:sz w:val="20"/>
          <w:szCs w:val="20"/>
        </w:rPr>
        <w:t xml:space="preserve"> в Рощинском сельском поселении</w:t>
      </w:r>
    </w:p>
    <w:p w14:paraId="5C46840F" w14:textId="77777777" w:rsidR="004A6267" w:rsidRPr="004A6267" w:rsidRDefault="004A6267" w:rsidP="004A6267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В летних оздоровительных мероприятиях Рощинского сельского поселения задействованы:</w:t>
      </w:r>
    </w:p>
    <w:p w14:paraId="1845232C" w14:textId="77777777" w:rsidR="004A6267" w:rsidRPr="004A6267" w:rsidRDefault="004A6267" w:rsidP="004A6267">
      <w:pPr>
        <w:numPr>
          <w:ilvl w:val="0"/>
          <w:numId w:val="5"/>
        </w:numPr>
        <w:spacing w:after="0" w:line="240" w:lineRule="auto"/>
        <w:ind w:left="0" w:firstLine="851"/>
        <w:contextualSpacing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дети дошкольного возраста - 1210 человек;</w:t>
      </w:r>
    </w:p>
    <w:p w14:paraId="2F62FBCB" w14:textId="77777777" w:rsidR="004A6267" w:rsidRPr="004A6267" w:rsidRDefault="004A6267" w:rsidP="004A6267">
      <w:pPr>
        <w:numPr>
          <w:ilvl w:val="0"/>
          <w:numId w:val="5"/>
        </w:numPr>
        <w:spacing w:after="0" w:line="240" w:lineRule="auto"/>
        <w:ind w:left="0" w:firstLine="851"/>
        <w:contextualSpacing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дети школьного возраста  - 450</w:t>
      </w:r>
      <w:r w:rsidRPr="004A626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A6267">
        <w:rPr>
          <w:rFonts w:ascii="Times New Roman" w:hAnsi="Times New Roman"/>
          <w:sz w:val="20"/>
          <w:szCs w:val="20"/>
        </w:rPr>
        <w:t xml:space="preserve"> человек.</w:t>
      </w:r>
    </w:p>
    <w:p w14:paraId="0362660E" w14:textId="77777777" w:rsidR="004A6267" w:rsidRPr="004A6267" w:rsidRDefault="004A6267" w:rsidP="004A62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В дошкольных образовательных учреждениях Рощинского сельского поселения планы летне-оздоровительных мероприятий составлены в соответствие с возрастом детей и охватывают следующие направления: правила дорожного движения, закаливания, экологическое образование, нравственно-патриотическое воспитание и т.д. Педагоги продолжают работать по  инновационной  интерактивной модели летне-оздоровительной работы с детьми дошкольного возраста д/с № 19, 20 п. Рощино.  </w:t>
      </w:r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Интерактивность данного пособия заключается в его мобильном использовании на улице с детьми. Все мероприятия прописаны и зашифрованы в КЮАР коды, которые считываются с телефона, что позволяет педагогу распечатать загруженные шаблоны к изо-занятию, включить музыкальную зарядку, провести подвижную игру, скачать на телефон схемы по конструированию и многое другое.</w:t>
      </w:r>
    </w:p>
    <w:p w14:paraId="70F1C940" w14:textId="77777777" w:rsidR="004A6267" w:rsidRPr="004A6267" w:rsidRDefault="004A6267" w:rsidP="004A62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Наличие в штате детских садов специалистов: музыкальных руководителей, инструкторов по физической культуре, учителей-логопедов, инструкторов по гигиене и питанию, педагогов по дополнительному образованию (Лего-конструированию, изо-руководитель, руководитель театральной студии),   способствует качественному проведению летне-оздоровительных  мероприятий в учреждении.  </w:t>
      </w:r>
    </w:p>
    <w:p w14:paraId="06C295DD" w14:textId="77777777" w:rsidR="004A6267" w:rsidRPr="004A6267" w:rsidRDefault="004A6267" w:rsidP="004A62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Все дошкольные учреждения на своей территории оборудовали: огороды («Славный огород», «Чудо огород», «Деревенский сад»), экологические тропы (с посадками деревьев и кустарников Южного Урала), тропы здоровья. «</w:t>
      </w:r>
      <w:proofErr w:type="spellStart"/>
      <w:r w:rsidRPr="004A6267">
        <w:rPr>
          <w:rFonts w:ascii="Times New Roman" w:hAnsi="Times New Roman"/>
          <w:sz w:val="20"/>
          <w:szCs w:val="20"/>
        </w:rPr>
        <w:t>Славинское</w:t>
      </w:r>
      <w:proofErr w:type="spellEnd"/>
      <w:r w:rsidRPr="004A6267">
        <w:rPr>
          <w:rFonts w:ascii="Times New Roman" w:hAnsi="Times New Roman"/>
          <w:sz w:val="20"/>
          <w:szCs w:val="20"/>
        </w:rPr>
        <w:t xml:space="preserve"> подворье» (с домашними птицами и животными)  и военно-спортивный комплекс, которые находятся в микрорайоне Славино. Материально-техническая  база детских садов Рощинского сельского поселения способствует формированию представлений о живой и неживой природе, воспитанию гуманного, эмоционально-положительного, бережного отношения к миру природы, укреплению и сохранения здоровья у воспитанников. </w:t>
      </w:r>
    </w:p>
    <w:p w14:paraId="71FBEB44" w14:textId="77777777" w:rsidR="004A6267" w:rsidRPr="004A6267" w:rsidRDefault="004A6267" w:rsidP="004A62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В Рощинском сельском поселении созданы пришкольные лагеря дневного пребывания. Смена работает с 01.06.2023 по 27.06.2023 (18 дней) с организацией 2-х разового горячего питания детей (завтрак, обед). Режим работы лагерей составляет с 8.00 – 14.30.</w:t>
      </w:r>
    </w:p>
    <w:p w14:paraId="687D8171" w14:textId="77777777" w:rsidR="004A6267" w:rsidRPr="004A6267" w:rsidRDefault="004A6267" w:rsidP="004A62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Воспитательно-оздоровительная работа в пришкольном лагере  п. Рощино проходит по программе «Орлята России», его посещают 225 детей. Направления работы с детьми включают в себя центры: «Лесничества», «Туризма». Все мероприятия направлены на приобщения к нравственно-патриотическому воспитанию: танцевальный флешмоб («Россия в каждом из нас»), тематический час «Открываем Россию», конкурс рисунков «Лидеры России», телемост «Содружество орлят России» </w:t>
      </w:r>
      <w:proofErr w:type="spellStart"/>
      <w:r w:rsidRPr="004A6267">
        <w:rPr>
          <w:rFonts w:ascii="Times New Roman" w:hAnsi="Times New Roman"/>
          <w:sz w:val="20"/>
          <w:szCs w:val="20"/>
        </w:rPr>
        <w:t>и.т.д</w:t>
      </w:r>
      <w:proofErr w:type="spellEnd"/>
      <w:r w:rsidRPr="004A6267">
        <w:rPr>
          <w:rFonts w:ascii="Times New Roman" w:hAnsi="Times New Roman"/>
          <w:sz w:val="20"/>
          <w:szCs w:val="20"/>
        </w:rPr>
        <w:t xml:space="preserve"> </w:t>
      </w:r>
    </w:p>
    <w:p w14:paraId="31DBC210" w14:textId="77777777" w:rsidR="004A6267" w:rsidRPr="004A6267" w:rsidRDefault="004A6267" w:rsidP="004A6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Пришкольный лагерь «Славный городок» в микрорайоне Славино посещают 140 школьников. Каждый день для ребят имеет тематику, который содержит различные направления: художественно - эстетическая «Юный художник», «Ритмика»; физкультурно-оздоровительная (строевая подготовка, спортивные игры);  гражданско</w:t>
      </w:r>
      <w:r w:rsidRPr="004A6267">
        <w:rPr>
          <w:rFonts w:ascii="Times New Roman" w:eastAsia="Times New Roman" w:hAnsi="Times New Roman"/>
          <w:sz w:val="20"/>
          <w:szCs w:val="20"/>
        </w:rPr>
        <w:t>-</w:t>
      </w:r>
      <w:r w:rsidRPr="004A6267">
        <w:rPr>
          <w:rFonts w:ascii="Times New Roman" w:hAnsi="Times New Roman"/>
          <w:sz w:val="20"/>
          <w:szCs w:val="20"/>
        </w:rPr>
        <w:t>патриотическая «</w:t>
      </w:r>
      <w:proofErr w:type="spellStart"/>
      <w:r w:rsidRPr="004A6267">
        <w:rPr>
          <w:rFonts w:ascii="Times New Roman" w:hAnsi="Times New Roman"/>
          <w:sz w:val="20"/>
          <w:szCs w:val="20"/>
        </w:rPr>
        <w:t>ЮнАрмия</w:t>
      </w:r>
      <w:proofErr w:type="spellEnd"/>
      <w:r w:rsidRPr="004A6267">
        <w:rPr>
          <w:rFonts w:ascii="Times New Roman" w:hAnsi="Times New Roman"/>
          <w:sz w:val="20"/>
          <w:szCs w:val="20"/>
        </w:rPr>
        <w:t>»;  социально-педагогическая  «Инспектор дорожного движения», «Занимательный английский»;  познавательная «Шашки», «Компьютерный класс» и т.д.</w:t>
      </w:r>
    </w:p>
    <w:p w14:paraId="56B0BCDF" w14:textId="77777777" w:rsidR="004A6267" w:rsidRPr="004A6267" w:rsidRDefault="004A6267" w:rsidP="004A6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Три раза в неделю Рощинский Дом Культуры организует досуговую деятельность в лагерях с мастер-классами (лепка из соленого теста, в мастерской художника и т.д.),  игровой программой (игры русского народа, квесты), весёлыми  стартами, праздниками, акциями. Мероприятия направлены на развитие творческих способностей у детей, формирование физических качеств, социализацию. </w:t>
      </w:r>
    </w:p>
    <w:p w14:paraId="554AA7C7" w14:textId="77777777" w:rsidR="004A6267" w:rsidRPr="004A6267" w:rsidRDefault="004A6267" w:rsidP="004A6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Рощинской библиотекой  для  лагеря «Орлята России»   проводятся познавательные мероприятия и конкурсы (урок мужества «Свеча памяти», «Час занимательной ботаники» и т.д.).   Школьники лагеря «Славный городок» посещают   библиотеку при школе (тематическая викторина по сказкам А.С. Пушкина, квест-игра посвященная дню России и т.д.). </w:t>
      </w:r>
    </w:p>
    <w:p w14:paraId="2C13654C" w14:textId="77777777" w:rsidR="004A6267" w:rsidRPr="004A6267" w:rsidRDefault="004A6267" w:rsidP="004A6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Четвертый год подряд действует пришкольный лагерь Дзюдо, работает 1 смену (июнь), занимаются дети, которые посещают секцию (25 детей). Дети выходят в походы, занимаются игровой деятельностью, вовлекаются в социальную сферу жизни и т.д.</w:t>
      </w:r>
    </w:p>
    <w:p w14:paraId="7F21CC94" w14:textId="77777777" w:rsidR="004A6267" w:rsidRPr="004A6267" w:rsidRDefault="004A6267" w:rsidP="004A626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Дети подросткового возраста Рощинского сельского поселения с мая месяца работают в Трудовом отряде Главы поселения. Количество подростков 25 человек (</w:t>
      </w:r>
      <w:r w:rsidRPr="004A6267">
        <w:rPr>
          <w:rFonts w:ascii="Times New Roman" w:hAnsi="Times New Roman"/>
          <w:sz w:val="20"/>
          <w:szCs w:val="20"/>
          <w:shd w:val="clear" w:color="auto" w:fill="FFFFFF"/>
        </w:rPr>
        <w:t xml:space="preserve">19 человека п. Рощино, 6 человека микрорайон Славино). </w:t>
      </w:r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Юноши и девушки  благоустраивают территорию.  Ребята в трудовом отряде работают не безвозмездно, получают зарплату от Администрации Рощинского сельского поселения и Центра занятости. При агрохолдинге «</w:t>
      </w:r>
      <w:proofErr w:type="spellStart"/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Равис</w:t>
      </w:r>
      <w:proofErr w:type="spellEnd"/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» задействован трудовой отряд в количестве </w:t>
      </w:r>
      <w:r w:rsidRPr="004A626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8 подростков. </w:t>
      </w:r>
    </w:p>
    <w:p w14:paraId="4EB23DE7" w14:textId="77777777" w:rsidR="004A6267" w:rsidRPr="004A6267" w:rsidRDefault="004A6267" w:rsidP="004A626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Рощинском сельском поселении успешно функционируют летние лагеря: «Утёс» (4 смены с 1 июня по 20 августа, 25 детей с Рощинского сельского поселения), «Лесная застава» (2 смены «Гари. Потер и Кубок огня», «Лагерь виллы, город возможностей», 31 ребенок Рощинского сельского поселения), которые набирают детей в возрасте от 6 до 17 лет. В агрохолдинге «</w:t>
      </w:r>
      <w:proofErr w:type="spellStart"/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Равис</w:t>
      </w:r>
      <w:proofErr w:type="spellEnd"/>
      <w:r w:rsidRPr="004A62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» трудятся подростки, которые стоят на учете по делам несовершеннолетних. Подростки привлекаются к трудовым поручениям, имеют официальное трудоустройство и стабильную заработную плату, что благоприятно сказывается на их отношения к труду, происходит социализация в обществе.  </w:t>
      </w:r>
    </w:p>
    <w:p w14:paraId="26FDB5BD" w14:textId="77777777" w:rsidR="004A6267" w:rsidRPr="004A6267" w:rsidRDefault="004A6267" w:rsidP="004A6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Таким образом, летние оздоровительные мероприятия в Рощинском сельском поселении проходят на достаточном уровне для охраны и укрепления здоровья детей. Необходимо также привлекать  детей подросткового возраста в д. Казанцево, поселке Славино к самозанятости, создавать трудовые отряды Главы. </w:t>
      </w:r>
    </w:p>
    <w:p w14:paraId="0A68D095" w14:textId="77777777" w:rsidR="004A6267" w:rsidRPr="004A6267" w:rsidRDefault="004A6267" w:rsidP="004A62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16A83C" w14:textId="77777777" w:rsidR="004A6267" w:rsidRPr="004A6267" w:rsidRDefault="004A6267" w:rsidP="004A62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>Отчёт составлен депутатом</w:t>
      </w:r>
    </w:p>
    <w:p w14:paraId="6A410A45" w14:textId="77777777" w:rsidR="004A6267" w:rsidRPr="004A6267" w:rsidRDefault="004A6267" w:rsidP="004A62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6267">
        <w:rPr>
          <w:rFonts w:ascii="Times New Roman" w:hAnsi="Times New Roman"/>
          <w:sz w:val="20"/>
          <w:szCs w:val="20"/>
        </w:rPr>
        <w:t xml:space="preserve"> Рощинского сельского поселения Шульгиной Е.В.</w:t>
      </w:r>
    </w:p>
    <w:p w14:paraId="5C33D84D" w14:textId="77777777" w:rsidR="004A6267" w:rsidRPr="004A6267" w:rsidRDefault="004A6267" w:rsidP="004A6267">
      <w:pPr>
        <w:spacing w:after="160" w:line="240" w:lineRule="auto"/>
        <w:rPr>
          <w:sz w:val="20"/>
          <w:szCs w:val="20"/>
        </w:rPr>
      </w:pPr>
    </w:p>
    <w:p w14:paraId="3903D134" w14:textId="627D8776" w:rsidR="004A6267" w:rsidRDefault="004A6267" w:rsidP="000030B5">
      <w:pPr>
        <w:jc w:val="center"/>
      </w:pPr>
    </w:p>
    <w:p w14:paraId="04C2B654" w14:textId="3CD95CAD" w:rsidR="004A6267" w:rsidRDefault="004A6267" w:rsidP="000030B5">
      <w:pPr>
        <w:jc w:val="center"/>
      </w:pPr>
    </w:p>
    <w:p w14:paraId="79C54078" w14:textId="1F4743D1" w:rsidR="004A6267" w:rsidRDefault="004A6267" w:rsidP="000030B5">
      <w:pPr>
        <w:jc w:val="center"/>
      </w:pPr>
    </w:p>
    <w:p w14:paraId="0C016519" w14:textId="2C901E17" w:rsidR="004A6267" w:rsidRDefault="004A6267" w:rsidP="000030B5">
      <w:pPr>
        <w:jc w:val="center"/>
      </w:pPr>
    </w:p>
    <w:p w14:paraId="2FDF2010" w14:textId="1DDDD923" w:rsidR="004A6267" w:rsidRDefault="004A6267" w:rsidP="000030B5">
      <w:pPr>
        <w:jc w:val="center"/>
      </w:pPr>
    </w:p>
    <w:p w14:paraId="62DFC697" w14:textId="3DD27582" w:rsidR="004A6267" w:rsidRDefault="004A6267" w:rsidP="000030B5">
      <w:pPr>
        <w:jc w:val="center"/>
      </w:pPr>
    </w:p>
    <w:p w14:paraId="4DF2D038" w14:textId="77777777" w:rsidR="004A6267" w:rsidRDefault="004A6267" w:rsidP="000030B5">
      <w:pPr>
        <w:jc w:val="center"/>
      </w:pPr>
    </w:p>
    <w:sectPr w:rsidR="004A6267" w:rsidSect="004A6267">
      <w:pgSz w:w="11906" w:h="16838"/>
      <w:pgMar w:top="993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B4FC0"/>
    <w:multiLevelType w:val="hybridMultilevel"/>
    <w:tmpl w:val="C1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6280"/>
    <w:multiLevelType w:val="hybridMultilevel"/>
    <w:tmpl w:val="517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30CE"/>
    <w:multiLevelType w:val="hybridMultilevel"/>
    <w:tmpl w:val="0748C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A35CFA"/>
    <w:multiLevelType w:val="hybridMultilevel"/>
    <w:tmpl w:val="B3322D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24F"/>
    <w:rsid w:val="000030B5"/>
    <w:rsid w:val="000134EB"/>
    <w:rsid w:val="00095B66"/>
    <w:rsid w:val="00193DB3"/>
    <w:rsid w:val="004A6267"/>
    <w:rsid w:val="00576DB7"/>
    <w:rsid w:val="005E6CD8"/>
    <w:rsid w:val="006E0438"/>
    <w:rsid w:val="00725C6A"/>
    <w:rsid w:val="00862495"/>
    <w:rsid w:val="009F4401"/>
    <w:rsid w:val="00A5224F"/>
    <w:rsid w:val="00B2523A"/>
    <w:rsid w:val="00B570F2"/>
    <w:rsid w:val="00DE4A1C"/>
    <w:rsid w:val="00DE5166"/>
    <w:rsid w:val="00E1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143A"/>
  <w15:docId w15:val="{8E3AF179-ED86-4768-B13A-E67D5488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5"/>
    <w:pPr>
      <w:ind w:left="720"/>
      <w:contextualSpacing/>
    </w:pPr>
  </w:style>
  <w:style w:type="paragraph" w:customStyle="1" w:styleId="ConsPlusTitle">
    <w:name w:val="ConsPlusTitle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2020-04-08T07:36:00Z</dcterms:created>
  <dcterms:modified xsi:type="dcterms:W3CDTF">2023-06-08T10:10:00Z</dcterms:modified>
</cp:coreProperties>
</file>